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493" w:type="dxa"/>
        <w:tblLayout w:type="fixed"/>
        <w:tblLook w:val="04A0" w:firstRow="1" w:lastRow="0" w:firstColumn="1" w:lastColumn="0" w:noHBand="0" w:noVBand="1"/>
      </w:tblPr>
      <w:tblGrid>
        <w:gridCol w:w="4106"/>
        <w:gridCol w:w="567"/>
        <w:gridCol w:w="2835"/>
        <w:gridCol w:w="1985"/>
      </w:tblGrid>
      <w:tr w:rsidR="005A3CCB" w:rsidRPr="00133A8F" w:rsidTr="00270BBE">
        <w:trPr>
          <w:trHeight w:val="283"/>
        </w:trPr>
        <w:tc>
          <w:tcPr>
            <w:tcW w:w="9493" w:type="dxa"/>
            <w:gridSpan w:val="4"/>
            <w:tcBorders>
              <w:bottom w:val="single" w:sz="4" w:space="0" w:color="auto"/>
            </w:tcBorders>
            <w:shd w:val="clear" w:color="auto" w:fill="32A041"/>
            <w:vAlign w:val="center"/>
          </w:tcPr>
          <w:p w:rsidR="005A3CCB" w:rsidRPr="003B0B3C" w:rsidRDefault="00E50ECA" w:rsidP="00E50ECA">
            <w:pPr>
              <w:jc w:val="center"/>
              <w:rPr>
                <w:rFonts w:ascii="Spranq eco sans" w:hAnsi="Spranq eco sans"/>
                <w:b/>
                <w:color w:val="FFFFFF" w:themeColor="background1"/>
                <w:sz w:val="18"/>
                <w:szCs w:val="18"/>
                <w:lang w:val="pt-BR"/>
              </w:rPr>
            </w:pPr>
            <w:r>
              <w:rPr>
                <w:rFonts w:ascii="Spranq eco sans" w:hAnsi="Spranq eco sans"/>
                <w:b/>
                <w:color w:val="FFFFFF" w:themeColor="background1"/>
                <w:sz w:val="20"/>
                <w:szCs w:val="20"/>
                <w:lang w:val="pt-BR"/>
              </w:rPr>
              <w:t>FORMULÁRIO INDIVIDUAL DE INTERRUPÇÃO DE FÉRIAS</w:t>
            </w:r>
          </w:p>
        </w:tc>
      </w:tr>
      <w:tr w:rsidR="00270BBE" w:rsidRPr="003B0B3C" w:rsidTr="00270BBE">
        <w:trPr>
          <w:trHeight w:val="717"/>
        </w:trPr>
        <w:tc>
          <w:tcPr>
            <w:tcW w:w="75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70BBE" w:rsidRDefault="00270BBE" w:rsidP="005A3CCB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NOME</w:t>
            </w:r>
            <w:r w:rsidR="00E50ECA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DO SERVIDOR</w:t>
            </w:r>
            <w:r w:rsidR="005A04AA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INTERESSADO</w:t>
            </w:r>
          </w:p>
          <w:p w:rsidR="00270BBE" w:rsidRPr="00AD2C53" w:rsidRDefault="00270BBE" w:rsidP="005A3CCB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363pt;height:17.25pt" o:ole="">
                  <v:imagedata r:id="rId6" o:title=""/>
                </v:shape>
                <w:control r:id="rId7" w:name="TextBox1" w:shapeid="_x0000_i1057"/>
              </w:objec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70BBE" w:rsidRPr="00270BBE" w:rsidRDefault="00270BBE" w:rsidP="005A3CCB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 w:rsidRPr="00C07E95">
              <w:rPr>
                <w:rFonts w:ascii="Spranq eco sans" w:hAnsi="Spranq eco sans"/>
                <w:sz w:val="16"/>
                <w:szCs w:val="18"/>
              </w:rPr>
              <w:t>MATRÍCULA SIAPE</w:t>
            </w:r>
          </w:p>
          <w:p w:rsidR="00270BBE" w:rsidRPr="00867B06" w:rsidRDefault="00270BBE" w:rsidP="005A3CCB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object w:dxaOrig="225" w:dyaOrig="225">
                <v:shape id="_x0000_i1059" type="#_x0000_t75" style="width:86.25pt;height:18pt" o:ole="">
                  <v:imagedata r:id="rId8" o:title=""/>
                </v:shape>
                <w:control r:id="rId9" w:name="TextBox4221" w:shapeid="_x0000_i1059"/>
              </w:object>
            </w:r>
          </w:p>
        </w:tc>
      </w:tr>
      <w:tr w:rsidR="005A04AA" w:rsidRPr="003B0B3C" w:rsidTr="001D26DF">
        <w:trPr>
          <w:trHeight w:val="690"/>
        </w:trPr>
        <w:tc>
          <w:tcPr>
            <w:tcW w:w="4673" w:type="dxa"/>
            <w:gridSpan w:val="2"/>
            <w:tcBorders>
              <w:bottom w:val="single" w:sz="4" w:space="0" w:color="auto"/>
            </w:tcBorders>
          </w:tcPr>
          <w:p w:rsidR="001D26DF" w:rsidRDefault="001D26DF" w:rsidP="005A3CCB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  <w:lang w:val="pt-BR"/>
              </w:rPr>
              <w:t>CARGO</w:t>
            </w:r>
          </w:p>
          <w:p w:rsidR="005A04AA" w:rsidRPr="00867B06" w:rsidRDefault="005A04AA" w:rsidP="005A3CCB">
            <w:pPr>
              <w:spacing w:before="40"/>
              <w:rPr>
                <w:lang w:val="pt-BR"/>
              </w:rPr>
            </w:pPr>
            <w:r>
              <w:object w:dxaOrig="225" w:dyaOrig="225">
                <v:shape id="_x0000_i1061" type="#_x0000_t75" style="width:219.75pt;height:18pt" o:ole="">
                  <v:imagedata r:id="rId10" o:title=""/>
                </v:shape>
                <w:control r:id="rId11" w:name="TextBox421" w:shapeid="_x0000_i1061"/>
              </w:object>
            </w:r>
          </w:p>
        </w:tc>
        <w:tc>
          <w:tcPr>
            <w:tcW w:w="4820" w:type="dxa"/>
            <w:gridSpan w:val="2"/>
            <w:tcBorders>
              <w:bottom w:val="single" w:sz="4" w:space="0" w:color="auto"/>
            </w:tcBorders>
          </w:tcPr>
          <w:p w:rsidR="005A04AA" w:rsidRPr="00C07E95" w:rsidRDefault="005A04AA" w:rsidP="005A3CCB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 xml:space="preserve">CAMPUS </w:t>
            </w:r>
          </w:p>
          <w:p w:rsidR="005A04AA" w:rsidRPr="00867B06" w:rsidRDefault="005A04AA" w:rsidP="005A3CCB">
            <w:pPr>
              <w:spacing w:before="40"/>
              <w:rPr>
                <w:lang w:val="pt-BR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63" type="#_x0000_t75" style="width:228.75pt;height:17.25pt" o:ole="">
                  <v:imagedata r:id="rId12" o:title=""/>
                </v:shape>
                <w:control r:id="rId13" w:name="TextBox5" w:shapeid="_x0000_i1063"/>
              </w:object>
            </w:r>
          </w:p>
        </w:tc>
      </w:tr>
      <w:tr w:rsidR="001D26DF" w:rsidRPr="003B0B3C" w:rsidTr="001D26DF">
        <w:trPr>
          <w:trHeight w:val="690"/>
        </w:trPr>
        <w:tc>
          <w:tcPr>
            <w:tcW w:w="4106" w:type="dxa"/>
            <w:tcBorders>
              <w:bottom w:val="single" w:sz="4" w:space="0" w:color="auto"/>
            </w:tcBorders>
          </w:tcPr>
          <w:p w:rsidR="001D26DF" w:rsidRDefault="001D26DF" w:rsidP="005A3CCB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SETOR DE LOTAÇÃO</w:t>
            </w:r>
          </w:p>
          <w:p w:rsidR="001D26DF" w:rsidRDefault="001D26DF" w:rsidP="005A3CCB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65" type="#_x0000_t75" style="width:189.75pt;height:17.25pt" o:ole="">
                  <v:imagedata r:id="rId14" o:title=""/>
                </v:shape>
                <w:control r:id="rId15" w:name="TextBox511" w:shapeid="_x0000_i1065"/>
              </w:objec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</w:tcPr>
          <w:p w:rsidR="001D26DF" w:rsidRDefault="001D26DF" w:rsidP="005A3CCB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t>E-MAIL</w:t>
            </w:r>
          </w:p>
          <w:p w:rsidR="001D26DF" w:rsidRDefault="001D26DF" w:rsidP="005A3CCB">
            <w:pPr>
              <w:spacing w:before="40"/>
              <w:rPr>
                <w:rFonts w:ascii="Spranq eco sans" w:hAnsi="Spranq eco sans"/>
                <w:sz w:val="16"/>
                <w:szCs w:val="18"/>
              </w:rPr>
            </w:pPr>
            <w:r>
              <w:rPr>
                <w:rFonts w:ascii="Spranq eco sans" w:hAnsi="Spranq eco sans"/>
                <w:sz w:val="16"/>
                <w:szCs w:val="18"/>
              </w:rPr>
              <w:object w:dxaOrig="225" w:dyaOrig="225">
                <v:shape id="_x0000_i1067" type="#_x0000_t75" style="width:257.25pt;height:17.25pt" o:ole="">
                  <v:imagedata r:id="rId16" o:title=""/>
                </v:shape>
                <w:control r:id="rId17" w:name="TextBox51" w:shapeid="_x0000_i1067"/>
              </w:object>
            </w:r>
          </w:p>
        </w:tc>
      </w:tr>
      <w:tr w:rsidR="00270BBE" w:rsidRPr="00650E53" w:rsidTr="00F2586E">
        <w:trPr>
          <w:trHeight w:val="230"/>
        </w:trPr>
        <w:tc>
          <w:tcPr>
            <w:tcW w:w="94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0BBE" w:rsidRDefault="00270BBE" w:rsidP="00270BBE">
            <w:pPr>
              <w:spacing w:before="40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  <w:p w:rsidR="00270BBE" w:rsidRDefault="00270BBE" w:rsidP="00270BBE">
            <w:pPr>
              <w:spacing w:before="40"/>
              <w:ind w:left="-113"/>
              <w:rPr>
                <w:rFonts w:ascii="Spranq eco sans" w:hAnsi="Spranq eco sans"/>
                <w:sz w:val="16"/>
                <w:szCs w:val="18"/>
                <w:lang w:val="pt-BR"/>
              </w:rPr>
            </w:pPr>
          </w:p>
        </w:tc>
      </w:tr>
      <w:tr w:rsidR="00270BBE" w:rsidRPr="00650E53" w:rsidTr="00270BBE">
        <w:trPr>
          <w:trHeight w:val="285"/>
        </w:trPr>
        <w:tc>
          <w:tcPr>
            <w:tcW w:w="9493" w:type="dxa"/>
            <w:gridSpan w:val="4"/>
            <w:tcBorders>
              <w:top w:val="single" w:sz="4" w:space="0" w:color="auto"/>
            </w:tcBorders>
          </w:tcPr>
          <w:p w:rsidR="00AA7DE2" w:rsidRDefault="00E50ECA" w:rsidP="004C683A">
            <w:pPr>
              <w:spacing w:before="40"/>
              <w:rPr>
                <w:rFonts w:ascii="Spranq eco sans" w:hAnsi="Spranq eco sans"/>
                <w:sz w:val="18"/>
                <w:szCs w:val="18"/>
                <w:lang w:val="pt-BR"/>
              </w:rPr>
            </w:pPr>
            <w:r w:rsidRPr="004C683A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Solicito a </w:t>
            </w:r>
            <w:r w:rsidR="004C683A" w:rsidRPr="004C683A">
              <w:rPr>
                <w:rFonts w:ascii="Spranq eco sans" w:hAnsi="Spranq eco sans"/>
                <w:b/>
                <w:sz w:val="16"/>
                <w:szCs w:val="18"/>
                <w:lang w:val="pt-BR"/>
              </w:rPr>
              <w:t>INTERRUPÇÃO</w:t>
            </w:r>
            <w:r w:rsidRPr="004C683A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</w:t>
            </w:r>
            <w:r w:rsidR="004C683A" w:rsidRPr="004C683A">
              <w:rPr>
                <w:rFonts w:ascii="Spranq eco sans" w:hAnsi="Spranq eco sans"/>
                <w:sz w:val="16"/>
                <w:szCs w:val="18"/>
                <w:lang w:val="pt-BR"/>
              </w:rPr>
              <w:t>DO GOZO DAS FÉRIAS</w:t>
            </w:r>
            <w:r w:rsidRPr="004C683A">
              <w:rPr>
                <w:rFonts w:ascii="Spranq eco sans" w:hAnsi="Spranq eco sans"/>
                <w:sz w:val="16"/>
                <w:szCs w:val="18"/>
                <w:lang w:val="pt-BR"/>
              </w:rPr>
              <w:t xml:space="preserve"> referentes ao exercício </w:t>
            </w:r>
            <w:proofErr w:type="gramStart"/>
            <w:r w:rsidRPr="004C683A">
              <w:rPr>
                <w:rFonts w:ascii="Spranq eco sans" w:hAnsi="Spranq eco sans"/>
                <w:sz w:val="16"/>
                <w:szCs w:val="18"/>
                <w:lang w:val="pt-BR"/>
              </w:rPr>
              <w:t>de</w:t>
            </w:r>
            <w:r w:rsidR="004C683A">
              <w:rPr>
                <w:rFonts w:ascii="Spranq eco sans" w:hAnsi="Spranq eco sans"/>
                <w:b/>
                <w:sz w:val="16"/>
                <w:szCs w:val="18"/>
                <w:lang w:val="pt-BR"/>
              </w:rPr>
              <w:t xml:space="preserve"> </w:t>
            </w:r>
            <w:r w:rsidR="004C683A">
              <w:object w:dxaOrig="225" w:dyaOrig="225">
                <v:shape id="_x0000_i1069" type="#_x0000_t75" style="width:86.25pt;height:18pt" o:ole="">
                  <v:imagedata r:id="rId8" o:title=""/>
                </v:shape>
                <w:control r:id="rId18" w:name="TextBox42211" w:shapeid="_x0000_i1069"/>
              </w:object>
            </w:r>
            <w:r w:rsidR="004C683A">
              <w:t>,</w:t>
            </w:r>
            <w:proofErr w:type="gramEnd"/>
            <w:r w:rsidR="004C683A">
              <w:t xml:space="preserve"> </w:t>
            </w:r>
            <w:r w:rsidR="004C683A" w:rsidRPr="0089557F">
              <w:rPr>
                <w:rFonts w:ascii="Spranq eco sans" w:hAnsi="Spranq eco sans"/>
                <w:sz w:val="16"/>
                <w:szCs w:val="16"/>
                <w:lang w:val="pt-BR"/>
              </w:rPr>
              <w:t>que estavam</w:t>
            </w:r>
            <w:r w:rsidR="004C683A" w:rsidRPr="005A04AA">
              <w:rPr>
                <w:rFonts w:ascii="Spranq eco sans" w:hAnsi="Spranq eco sans"/>
                <w:sz w:val="18"/>
                <w:szCs w:val="18"/>
                <w:lang w:val="pt-BR"/>
              </w:rPr>
              <w:t xml:space="preserve"> </w:t>
            </w:r>
          </w:p>
          <w:p w:rsidR="00AA7DE2" w:rsidRDefault="00AA7DE2" w:rsidP="004C683A">
            <w:pPr>
              <w:spacing w:before="40"/>
              <w:rPr>
                <w:rFonts w:ascii="Spranq eco sans" w:hAnsi="Spranq eco sans"/>
                <w:sz w:val="18"/>
                <w:szCs w:val="18"/>
                <w:lang w:val="pt-BR"/>
              </w:rPr>
            </w:pPr>
          </w:p>
          <w:p w:rsidR="00270BBE" w:rsidRDefault="004C683A" w:rsidP="004C683A">
            <w:pPr>
              <w:spacing w:before="40"/>
              <w:rPr>
                <w:rFonts w:ascii="Spranq eco sans" w:hAnsi="Spranq eco sans"/>
                <w:sz w:val="16"/>
                <w:szCs w:val="16"/>
                <w:lang w:val="pt-BR"/>
              </w:rPr>
            </w:pPr>
            <w:proofErr w:type="gramStart"/>
            <w:r w:rsidRPr="0089557F">
              <w:rPr>
                <w:rFonts w:ascii="Spranq eco sans" w:hAnsi="Spranq eco sans"/>
                <w:sz w:val="16"/>
                <w:szCs w:val="16"/>
                <w:lang w:val="pt-BR"/>
              </w:rPr>
              <w:t>previstas</w:t>
            </w:r>
            <w:proofErr w:type="gramEnd"/>
            <w:r w:rsidRPr="0089557F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 para o período de</w:t>
            </w:r>
            <w:r w:rsidRPr="005A04AA">
              <w:rPr>
                <w:lang w:val="pt-BR"/>
              </w:rPr>
              <w:t xml:space="preserve"> </w:t>
            </w:r>
            <w:r w:rsidRPr="005A04AA">
              <w:object w:dxaOrig="225" w:dyaOrig="225">
                <v:shape id="_x0000_i1071" type="#_x0000_t75" style="width:86.25pt;height:18pt" o:ole="">
                  <v:imagedata r:id="rId8" o:title=""/>
                </v:shape>
                <w:control r:id="rId19" w:name="TextBox42212" w:shapeid="_x0000_i1071"/>
              </w:object>
            </w:r>
            <w:r w:rsidRPr="005A04AA">
              <w:rPr>
                <w:lang w:val="pt-BR"/>
              </w:rPr>
              <w:t xml:space="preserve"> </w:t>
            </w:r>
            <w:r w:rsidRPr="0089557F">
              <w:rPr>
                <w:rFonts w:ascii="Spranq eco sans" w:hAnsi="Spranq eco sans"/>
                <w:sz w:val="16"/>
                <w:szCs w:val="16"/>
                <w:lang w:val="pt-BR"/>
              </w:rPr>
              <w:t>a</w:t>
            </w:r>
            <w:r w:rsidRPr="005A04AA">
              <w:rPr>
                <w:lang w:val="pt-BR"/>
              </w:rPr>
              <w:t xml:space="preserve"> </w:t>
            </w:r>
            <w:r w:rsidRPr="005A04AA">
              <w:object w:dxaOrig="225" w:dyaOrig="225">
                <v:shape id="_x0000_i1073" type="#_x0000_t75" style="width:86.25pt;height:18pt" o:ole="">
                  <v:imagedata r:id="rId8" o:title=""/>
                </v:shape>
                <w:control r:id="rId20" w:name="TextBox42213" w:shapeid="_x0000_i1073"/>
              </w:object>
            </w:r>
            <w:r w:rsidRPr="0089557F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, a partir de </w:t>
            </w:r>
            <w:r w:rsidRPr="005A04AA">
              <w:object w:dxaOrig="225" w:dyaOrig="225">
                <v:shape id="_x0000_i1075" type="#_x0000_t75" style="width:86.25pt;height:18pt" o:ole="">
                  <v:imagedata r:id="rId8" o:title=""/>
                </v:shape>
                <w:control r:id="rId21" w:name="TextBox42214" w:shapeid="_x0000_i1075"/>
              </w:object>
            </w:r>
            <w:r w:rsidR="0089557F">
              <w:rPr>
                <w:lang w:val="pt-BR"/>
              </w:rPr>
              <w:t xml:space="preserve"> </w:t>
            </w:r>
            <w:r w:rsidRPr="0089557F">
              <w:rPr>
                <w:rFonts w:ascii="Spranq eco sans" w:hAnsi="Spranq eco sans"/>
                <w:sz w:val="16"/>
                <w:szCs w:val="16"/>
                <w:lang w:val="pt-BR"/>
              </w:rPr>
              <w:t>(dia da interrupção.)</w:t>
            </w:r>
          </w:p>
          <w:p w:rsidR="004C683A" w:rsidRDefault="004C683A" w:rsidP="004C683A">
            <w:pPr>
              <w:spacing w:before="40"/>
              <w:rPr>
                <w:rFonts w:ascii="Spranq eco sans" w:hAnsi="Spranq eco sans"/>
                <w:sz w:val="16"/>
                <w:szCs w:val="16"/>
                <w:lang w:val="pt-BR"/>
              </w:rPr>
            </w:pPr>
            <w:r w:rsidRPr="0089557F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Informo que o novo período de usufruto será </w:t>
            </w:r>
            <w:proofErr w:type="gramStart"/>
            <w:r w:rsidRPr="0089557F">
              <w:rPr>
                <w:rFonts w:ascii="Spranq eco sans" w:hAnsi="Spranq eco sans"/>
                <w:sz w:val="16"/>
                <w:szCs w:val="16"/>
                <w:lang w:val="pt-BR"/>
              </w:rPr>
              <w:t xml:space="preserve">de </w:t>
            </w:r>
            <w:r w:rsidRPr="005A04AA">
              <w:object w:dxaOrig="225" w:dyaOrig="225">
                <v:shape id="_x0000_i1077" type="#_x0000_t75" style="width:86.25pt;height:18pt" o:ole="">
                  <v:imagedata r:id="rId8" o:title=""/>
                </v:shape>
                <w:control r:id="rId22" w:name="TextBox42215" w:shapeid="_x0000_i1077"/>
              </w:object>
            </w:r>
            <w:r w:rsidRPr="005A04AA">
              <w:rPr>
                <w:lang w:val="pt-BR"/>
              </w:rPr>
              <w:t xml:space="preserve"> </w:t>
            </w:r>
            <w:r w:rsidRPr="0089557F">
              <w:rPr>
                <w:rFonts w:ascii="Spranq eco sans" w:hAnsi="Spranq eco sans"/>
                <w:sz w:val="16"/>
                <w:szCs w:val="16"/>
                <w:lang w:val="pt-BR"/>
              </w:rPr>
              <w:t>a</w:t>
            </w:r>
            <w:proofErr w:type="gramEnd"/>
            <w:r w:rsidRPr="005A04AA">
              <w:rPr>
                <w:lang w:val="pt-BR"/>
              </w:rPr>
              <w:t xml:space="preserve"> </w:t>
            </w:r>
            <w:r w:rsidRPr="005A04AA">
              <w:object w:dxaOrig="225" w:dyaOrig="225">
                <v:shape id="_x0000_i1079" type="#_x0000_t75" style="width:86.25pt;height:18pt" o:ole="">
                  <v:imagedata r:id="rId8" o:title=""/>
                </v:shape>
                <w:control r:id="rId23" w:name="TextBox42216" w:shapeid="_x0000_i1079"/>
              </w:object>
            </w:r>
            <w:r w:rsidRPr="0089557F">
              <w:rPr>
                <w:rFonts w:ascii="Spranq eco sans" w:hAnsi="Spranq eco sans"/>
                <w:sz w:val="16"/>
                <w:szCs w:val="16"/>
                <w:lang w:val="pt-BR"/>
              </w:rPr>
              <w:t>.</w:t>
            </w:r>
          </w:p>
          <w:p w:rsidR="00AA7DE2" w:rsidRDefault="00AA7DE2" w:rsidP="004C683A">
            <w:pPr>
              <w:spacing w:before="40"/>
              <w:rPr>
                <w:rFonts w:ascii="Spranq eco sans" w:hAnsi="Spranq eco sans"/>
                <w:sz w:val="16"/>
                <w:szCs w:val="16"/>
                <w:lang w:val="pt-BR"/>
              </w:rPr>
            </w:pPr>
          </w:p>
          <w:p w:rsidR="00AA7DE2" w:rsidRPr="004C683A" w:rsidRDefault="00AA7DE2" w:rsidP="004C683A">
            <w:pPr>
              <w:spacing w:before="40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</w:p>
        </w:tc>
      </w:tr>
      <w:tr w:rsidR="00270BBE" w:rsidRPr="00650E53" w:rsidTr="00AA7DE2">
        <w:trPr>
          <w:trHeight w:val="1466"/>
        </w:trPr>
        <w:tc>
          <w:tcPr>
            <w:tcW w:w="9493" w:type="dxa"/>
            <w:gridSpan w:val="4"/>
          </w:tcPr>
          <w:p w:rsidR="00270BBE" w:rsidRPr="00534044" w:rsidRDefault="00534044" w:rsidP="00E50ECA">
            <w:pPr>
              <w:spacing w:before="40"/>
              <w:ind w:left="-113"/>
              <w:jc w:val="center"/>
              <w:rPr>
                <w:rFonts w:ascii="Spranq eco sans" w:hAnsi="Spranq eco sans"/>
                <w:b/>
                <w:sz w:val="16"/>
                <w:szCs w:val="18"/>
                <w:lang w:val="pt-BR"/>
              </w:rPr>
            </w:pPr>
            <w:r w:rsidRPr="00660F57">
              <w:rPr>
                <w:rFonts w:ascii="Spranq eco sans" w:hAnsi="Spranq eco sans"/>
                <w:b/>
                <w:sz w:val="16"/>
                <w:szCs w:val="18"/>
                <w:lang w:val="pt-BR"/>
              </w:rPr>
              <w:t xml:space="preserve">Justificativa </w:t>
            </w:r>
            <w:r w:rsidR="001D26DF">
              <w:rPr>
                <w:rFonts w:ascii="Spranq eco sans" w:hAnsi="Spranq eco sans"/>
                <w:b/>
                <w:sz w:val="16"/>
                <w:szCs w:val="18"/>
                <w:lang w:val="pt-BR"/>
              </w:rPr>
              <w:t>para a interrupção das</w:t>
            </w:r>
            <w:r w:rsidR="00E50ECA" w:rsidRPr="00660F57">
              <w:rPr>
                <w:rFonts w:ascii="Spranq eco sans" w:hAnsi="Spranq eco sans"/>
                <w:b/>
                <w:sz w:val="16"/>
                <w:szCs w:val="18"/>
                <w:lang w:val="pt-BR"/>
              </w:rPr>
              <w:t xml:space="preserve"> férias</w:t>
            </w:r>
            <w:r w:rsidRPr="00660F57">
              <w:rPr>
                <w:rFonts w:ascii="Spranq eco sans" w:hAnsi="Spranq eco sans"/>
                <w:b/>
                <w:sz w:val="16"/>
                <w:szCs w:val="18"/>
                <w:lang w:val="pt-BR"/>
              </w:rPr>
              <w:t>:</w:t>
            </w:r>
            <w:r w:rsidRPr="00660F57">
              <w:rPr>
                <w:b/>
              </w:rPr>
              <w:t xml:space="preserve"> </w:t>
            </w:r>
            <w:r>
              <w:object w:dxaOrig="225" w:dyaOrig="225">
                <v:shape id="_x0000_i1081" type="#_x0000_t75" style="width:462.75pt;height:56.25pt" o:ole="">
                  <v:imagedata r:id="rId24" o:title=""/>
                </v:shape>
                <w:control r:id="rId25" w:name="TextBox422121" w:shapeid="_x0000_i1081"/>
              </w:object>
            </w:r>
          </w:p>
        </w:tc>
      </w:tr>
    </w:tbl>
    <w:p w:rsidR="00945522" w:rsidRDefault="00945522"/>
    <w:p w:rsidR="00EA2B22" w:rsidRDefault="004C683A" w:rsidP="00EA2B22">
      <w:pPr>
        <w:rPr>
          <w:rFonts w:ascii="Spranq eco sans" w:hAnsi="Spranq eco sans"/>
          <w:sz w:val="18"/>
          <w:szCs w:val="18"/>
        </w:rPr>
      </w:pPr>
      <w:r>
        <w:rPr>
          <w:rFonts w:ascii="Spranq eco sans" w:hAnsi="Spranq eco sans"/>
          <w:sz w:val="18"/>
          <w:szCs w:val="18"/>
        </w:rPr>
        <w:t xml:space="preserve">                                                                                                            </w:t>
      </w:r>
    </w:p>
    <w:p w:rsidR="001D26DF" w:rsidRDefault="00EA2B22" w:rsidP="00EA2B22">
      <w:pPr>
        <w:rPr>
          <w:rFonts w:ascii="Spranq eco sans" w:hAnsi="Spranq eco sans"/>
          <w:sz w:val="18"/>
          <w:szCs w:val="18"/>
        </w:rPr>
      </w:pPr>
      <w:r w:rsidRPr="00B27C27">
        <w:rPr>
          <w:rFonts w:ascii="Spranq eco sans" w:hAnsi="Spranq eco sans"/>
          <w:b/>
          <w:sz w:val="18"/>
          <w:szCs w:val="18"/>
        </w:rPr>
        <w:t>DATA:</w:t>
      </w:r>
      <w:r>
        <w:rPr>
          <w:rFonts w:ascii="Spranq eco sans" w:hAnsi="Spranq eco sans"/>
          <w:sz w:val="18"/>
          <w:szCs w:val="18"/>
        </w:rPr>
        <w:t xml:space="preserve"> </w:t>
      </w:r>
      <w:r>
        <w:rPr>
          <w:rFonts w:ascii="Spranq eco sans" w:hAnsi="Spranq eco sans"/>
          <w:sz w:val="18"/>
          <w:szCs w:val="18"/>
        </w:rPr>
        <w:object w:dxaOrig="225" w:dyaOrig="225">
          <v:shape id="_x0000_i1083" type="#_x0000_t75" style="width:106.5pt;height:18pt" o:ole="">
            <v:imagedata r:id="rId26" o:title=""/>
          </v:shape>
          <w:control r:id="rId27" w:name="TextBox92" w:shapeid="_x0000_i1083"/>
        </w:object>
      </w:r>
      <w:r>
        <w:rPr>
          <w:rFonts w:ascii="Spranq eco sans" w:hAnsi="Spranq eco sans"/>
          <w:sz w:val="18"/>
          <w:szCs w:val="18"/>
        </w:rPr>
        <w:t xml:space="preserve"> </w:t>
      </w:r>
      <w:r w:rsidR="004C683A">
        <w:rPr>
          <w:rFonts w:ascii="Spranq eco sans" w:hAnsi="Spranq eco sans"/>
          <w:sz w:val="18"/>
          <w:szCs w:val="18"/>
        </w:rPr>
        <w:t xml:space="preserve">   </w:t>
      </w:r>
    </w:p>
    <w:p w:rsidR="004C683A" w:rsidRDefault="004C683A" w:rsidP="00EA2B22">
      <w:pPr>
        <w:rPr>
          <w:rFonts w:ascii="Spranq eco sans" w:hAnsi="Spranq eco sans"/>
          <w:sz w:val="18"/>
          <w:szCs w:val="18"/>
        </w:rPr>
      </w:pPr>
      <w:r w:rsidRPr="00D2417C">
        <w:rPr>
          <w:rFonts w:ascii="Spranq eco sans" w:hAnsi="Spranq eco sans"/>
          <w:b/>
          <w:sz w:val="18"/>
          <w:szCs w:val="18"/>
        </w:rPr>
        <w:t>MATRÍCULA SIAPE</w:t>
      </w:r>
      <w:r w:rsidR="005A04AA">
        <w:rPr>
          <w:rFonts w:ascii="Spranq eco sans" w:hAnsi="Spranq eco sans"/>
          <w:b/>
          <w:sz w:val="18"/>
          <w:szCs w:val="18"/>
        </w:rPr>
        <w:t xml:space="preserve"> DA CHEFIA IMEDIATA</w:t>
      </w:r>
      <w:r w:rsidRPr="00D2417C">
        <w:rPr>
          <w:rFonts w:ascii="Spranq eco sans" w:hAnsi="Spranq eco sans"/>
          <w:b/>
          <w:sz w:val="18"/>
          <w:szCs w:val="18"/>
        </w:rPr>
        <w:t>:</w:t>
      </w:r>
      <w:r w:rsidRPr="004C683A">
        <w:t xml:space="preserve"> </w:t>
      </w:r>
      <w:r>
        <w:object w:dxaOrig="225" w:dyaOrig="225">
          <v:shape id="_x0000_i1085" type="#_x0000_t75" style="width:86.25pt;height:18pt" o:ole="">
            <v:imagedata r:id="rId8" o:title=""/>
          </v:shape>
          <w:control r:id="rId28" w:name="TextBox42217" w:shapeid="_x0000_i1085"/>
        </w:object>
      </w:r>
      <w:r>
        <w:rPr>
          <w:rFonts w:ascii="Spranq eco sans" w:hAnsi="Spranq eco sans"/>
          <w:sz w:val="18"/>
          <w:szCs w:val="18"/>
        </w:rPr>
        <w:t xml:space="preserve"> </w:t>
      </w:r>
    </w:p>
    <w:p w:rsidR="004C683A" w:rsidRDefault="004C683A" w:rsidP="00EA2B22">
      <w:pPr>
        <w:rPr>
          <w:rFonts w:ascii="Spranq eco sans" w:hAnsi="Spranq eco sans"/>
          <w:sz w:val="18"/>
          <w:szCs w:val="18"/>
        </w:rPr>
      </w:pPr>
    </w:p>
    <w:p w:rsidR="00D2417C" w:rsidRDefault="00D2417C" w:rsidP="00EA2B22">
      <w:pPr>
        <w:rPr>
          <w:rFonts w:ascii="Spranq eco sans" w:hAnsi="Spranq eco sans"/>
          <w:b/>
          <w:sz w:val="18"/>
          <w:szCs w:val="18"/>
        </w:rPr>
      </w:pPr>
    </w:p>
    <w:p w:rsidR="00EA2B22" w:rsidRPr="00D2417C" w:rsidRDefault="00AA7DE2" w:rsidP="00EA2B22">
      <w:pPr>
        <w:rPr>
          <w:rFonts w:ascii="Spranq eco sans" w:hAnsi="Spranq eco sans"/>
          <w:b/>
          <w:sz w:val="18"/>
          <w:szCs w:val="18"/>
        </w:rPr>
      </w:pPr>
      <w:r>
        <w:rPr>
          <w:rFonts w:ascii="Spranq eco sans" w:hAnsi="Spranq eco sans"/>
          <w:sz w:val="18"/>
          <w:szCs w:val="18"/>
        </w:rPr>
        <w:t xml:space="preserve">Chefia </w:t>
      </w:r>
      <w:proofErr w:type="gramStart"/>
      <w:r>
        <w:rPr>
          <w:rFonts w:ascii="Spranq eco sans" w:hAnsi="Spranq eco sans"/>
          <w:sz w:val="18"/>
          <w:szCs w:val="18"/>
        </w:rPr>
        <w:t>I</w:t>
      </w:r>
      <w:r w:rsidR="004C683A" w:rsidRPr="00F2586E">
        <w:rPr>
          <w:rFonts w:ascii="Spranq eco sans" w:hAnsi="Spranq eco sans"/>
          <w:sz w:val="18"/>
          <w:szCs w:val="18"/>
        </w:rPr>
        <w:t>mediata</w:t>
      </w:r>
      <w:r w:rsidR="006128C1" w:rsidRPr="00F2586E">
        <w:rPr>
          <w:rFonts w:ascii="Spranq eco sans" w:hAnsi="Spranq eco sans"/>
          <w:sz w:val="18"/>
          <w:szCs w:val="18"/>
        </w:rPr>
        <w:t>:</w:t>
      </w:r>
      <w:r w:rsidR="00EA2B22" w:rsidRPr="00D2417C">
        <w:rPr>
          <w:rFonts w:ascii="Spranq eco sans" w:hAnsi="Spranq eco sans"/>
          <w:b/>
          <w:sz w:val="18"/>
          <w:szCs w:val="18"/>
        </w:rPr>
        <w:t>_</w:t>
      </w:r>
      <w:proofErr w:type="gramEnd"/>
      <w:r w:rsidR="00EA2B22" w:rsidRPr="00D2417C">
        <w:rPr>
          <w:rFonts w:ascii="Spranq eco sans" w:hAnsi="Spranq eco sans"/>
          <w:b/>
          <w:sz w:val="18"/>
          <w:szCs w:val="18"/>
        </w:rPr>
        <w:t>_______________________________________</w:t>
      </w:r>
      <w:r w:rsidR="004C683A" w:rsidRPr="00D2417C">
        <w:rPr>
          <w:rFonts w:ascii="Spranq eco sans" w:hAnsi="Spranq eco sans"/>
          <w:b/>
          <w:sz w:val="18"/>
          <w:szCs w:val="18"/>
        </w:rPr>
        <w:t>__________________</w:t>
      </w:r>
    </w:p>
    <w:p w:rsidR="00381517" w:rsidRDefault="00381517">
      <w:pPr>
        <w:rPr>
          <w:rFonts w:ascii="Spranq eco sans" w:hAnsi="Spranq eco sans"/>
          <w:sz w:val="16"/>
          <w:szCs w:val="16"/>
        </w:rPr>
      </w:pPr>
    </w:p>
    <w:p w:rsidR="00B27C27" w:rsidRDefault="00B27C27" w:rsidP="004C683A">
      <w:pPr>
        <w:rPr>
          <w:rFonts w:ascii="Spranq eco sans" w:hAnsi="Spranq eco sans"/>
          <w:sz w:val="16"/>
          <w:szCs w:val="16"/>
        </w:rPr>
      </w:pPr>
    </w:p>
    <w:p w:rsidR="00D2417C" w:rsidRDefault="00D2417C" w:rsidP="004C683A">
      <w:pPr>
        <w:rPr>
          <w:rFonts w:ascii="Spranq eco sans" w:hAnsi="Spranq eco sans"/>
          <w:sz w:val="16"/>
          <w:szCs w:val="16"/>
        </w:rPr>
      </w:pPr>
    </w:p>
    <w:p w:rsidR="001D26DF" w:rsidRDefault="00D2417C" w:rsidP="004C683A">
      <w:pPr>
        <w:rPr>
          <w:rFonts w:ascii="Spranq eco sans" w:hAnsi="Spranq eco sans"/>
          <w:sz w:val="20"/>
          <w:szCs w:val="20"/>
        </w:rPr>
      </w:pPr>
      <w:r w:rsidRPr="0089557F">
        <w:rPr>
          <w:rFonts w:ascii="Spranq eco sans" w:hAnsi="Spranq eco sans"/>
          <w:sz w:val="18"/>
          <w:szCs w:val="18"/>
        </w:rPr>
        <w:t>À DGP, autorizo.</w:t>
      </w:r>
      <w:r>
        <w:rPr>
          <w:rFonts w:ascii="Spranq eco sans" w:hAnsi="Spranq eco sans"/>
          <w:sz w:val="20"/>
          <w:szCs w:val="20"/>
        </w:rPr>
        <w:t xml:space="preserve"> </w:t>
      </w:r>
    </w:p>
    <w:p w:rsidR="00D2417C" w:rsidRDefault="00D2417C" w:rsidP="004C683A">
      <w:pPr>
        <w:rPr>
          <w:rFonts w:ascii="Spranq eco sans" w:hAnsi="Spranq eco sans"/>
          <w:sz w:val="18"/>
          <w:szCs w:val="18"/>
        </w:rPr>
      </w:pPr>
      <w:r w:rsidRPr="00B27C27">
        <w:rPr>
          <w:rFonts w:ascii="Spranq eco sans" w:hAnsi="Spranq eco sans"/>
          <w:b/>
          <w:sz w:val="18"/>
          <w:szCs w:val="18"/>
        </w:rPr>
        <w:t>DATA:</w:t>
      </w:r>
      <w:r>
        <w:rPr>
          <w:rFonts w:ascii="Spranq eco sans" w:hAnsi="Spranq eco sans"/>
          <w:sz w:val="18"/>
          <w:szCs w:val="18"/>
        </w:rPr>
        <w:t xml:space="preserve"> </w:t>
      </w:r>
      <w:r>
        <w:rPr>
          <w:rFonts w:ascii="Spranq eco sans" w:hAnsi="Spranq eco sans"/>
          <w:sz w:val="18"/>
          <w:szCs w:val="18"/>
        </w:rPr>
        <w:object w:dxaOrig="225" w:dyaOrig="225">
          <v:shape id="_x0000_i1087" type="#_x0000_t75" style="width:106.5pt;height:18pt" o:ole="">
            <v:imagedata r:id="rId26" o:title=""/>
          </v:shape>
          <w:control r:id="rId29" w:name="TextBox921" w:shapeid="_x0000_i1087"/>
        </w:object>
      </w:r>
      <w:r>
        <w:rPr>
          <w:rFonts w:ascii="Spranq eco sans" w:hAnsi="Spranq eco sans"/>
          <w:sz w:val="18"/>
          <w:szCs w:val="18"/>
        </w:rPr>
        <w:t xml:space="preserve">    </w:t>
      </w:r>
    </w:p>
    <w:p w:rsidR="00D2417C" w:rsidRDefault="00D2417C" w:rsidP="004C683A">
      <w:pPr>
        <w:rPr>
          <w:rFonts w:ascii="Spranq eco sans" w:hAnsi="Spranq eco sans"/>
          <w:sz w:val="18"/>
          <w:szCs w:val="18"/>
        </w:rPr>
      </w:pPr>
    </w:p>
    <w:p w:rsidR="00D2417C" w:rsidRDefault="00D2417C" w:rsidP="004C683A">
      <w:pPr>
        <w:rPr>
          <w:rFonts w:ascii="Spranq eco sans" w:hAnsi="Spranq eco sans"/>
          <w:sz w:val="18"/>
          <w:szCs w:val="18"/>
        </w:rPr>
      </w:pPr>
    </w:p>
    <w:p w:rsidR="00D2417C" w:rsidRDefault="00D2417C" w:rsidP="00D2417C">
      <w:pPr>
        <w:jc w:val="center"/>
        <w:rPr>
          <w:rFonts w:ascii="Spranq eco sans" w:hAnsi="Spranq eco sans"/>
          <w:sz w:val="18"/>
          <w:szCs w:val="18"/>
        </w:rPr>
      </w:pPr>
      <w:r>
        <w:rPr>
          <w:rFonts w:ascii="Spranq eco sans" w:hAnsi="Spranq eco sans"/>
          <w:sz w:val="18"/>
          <w:szCs w:val="18"/>
        </w:rPr>
        <w:t xml:space="preserve"> </w:t>
      </w:r>
    </w:p>
    <w:p w:rsidR="00D2417C" w:rsidRDefault="00D2417C" w:rsidP="00D2417C">
      <w:pPr>
        <w:jc w:val="center"/>
      </w:pPr>
      <w:r>
        <w:rPr>
          <w:rFonts w:ascii="Spranq eco sans" w:hAnsi="Spranq eco sans"/>
          <w:sz w:val="18"/>
          <w:szCs w:val="18"/>
        </w:rPr>
        <w:t xml:space="preserve">    </w:t>
      </w:r>
      <w:r w:rsidR="003C3575">
        <w:rPr>
          <w:rFonts w:ascii="Spranq eco sans" w:hAnsi="Spranq eco sans"/>
          <w:sz w:val="18"/>
          <w:szCs w:val="18"/>
        </w:rPr>
        <w:t xml:space="preserve">        </w:t>
      </w:r>
      <w:r w:rsidR="005A04AA">
        <w:rPr>
          <w:rFonts w:ascii="Spranq eco sans" w:hAnsi="Spranq eco sans"/>
          <w:sz w:val="18"/>
          <w:szCs w:val="18"/>
        </w:rPr>
        <w:t>____________</w:t>
      </w:r>
      <w:r>
        <w:rPr>
          <w:rFonts w:ascii="Spranq eco sans" w:hAnsi="Spranq eco sans"/>
          <w:sz w:val="18"/>
          <w:szCs w:val="18"/>
        </w:rPr>
        <w:t>______________________________________________________________________</w:t>
      </w:r>
    </w:p>
    <w:p w:rsidR="00D2417C" w:rsidRDefault="003C3575" w:rsidP="00D2417C">
      <w:pPr>
        <w:jc w:val="center"/>
        <w:rPr>
          <w:rFonts w:ascii="Spranq eco sans" w:hAnsi="Spranq eco sans"/>
          <w:sz w:val="18"/>
          <w:szCs w:val="18"/>
        </w:rPr>
      </w:pPr>
      <w:r>
        <w:rPr>
          <w:rFonts w:ascii="Spranq eco sans" w:hAnsi="Spranq eco sans"/>
          <w:sz w:val="18"/>
          <w:szCs w:val="18"/>
        </w:rPr>
        <w:t xml:space="preserve">     </w:t>
      </w:r>
      <w:r w:rsidR="00D2417C" w:rsidRPr="0089557F">
        <w:rPr>
          <w:rFonts w:ascii="Spranq eco sans" w:hAnsi="Spranq eco sans"/>
          <w:sz w:val="18"/>
          <w:szCs w:val="18"/>
        </w:rPr>
        <w:t>RAFAEL ALMADA REITOR</w:t>
      </w:r>
      <w:r w:rsidR="00AA7DE2">
        <w:rPr>
          <w:rFonts w:ascii="Spranq eco sans" w:hAnsi="Spranq eco sans"/>
          <w:sz w:val="18"/>
          <w:szCs w:val="18"/>
        </w:rPr>
        <w:t xml:space="preserve"> </w:t>
      </w:r>
      <w:proofErr w:type="gramStart"/>
      <w:r w:rsidR="005A04AA" w:rsidRPr="0089557F">
        <w:rPr>
          <w:rFonts w:ascii="Spranq eco sans" w:hAnsi="Spranq eco sans"/>
          <w:sz w:val="18"/>
          <w:szCs w:val="18"/>
        </w:rPr>
        <w:t xml:space="preserve">/ </w:t>
      </w:r>
      <w:r w:rsidR="00AA7DE2">
        <w:rPr>
          <w:rFonts w:ascii="Spranq eco sans" w:hAnsi="Spranq eco sans"/>
          <w:sz w:val="18"/>
          <w:szCs w:val="18"/>
        </w:rPr>
        <w:t xml:space="preserve"> </w:t>
      </w:r>
      <w:r w:rsidR="005A04AA" w:rsidRPr="0089557F">
        <w:rPr>
          <w:rFonts w:ascii="Spranq eco sans" w:hAnsi="Spranq eco sans"/>
          <w:sz w:val="18"/>
          <w:szCs w:val="18"/>
        </w:rPr>
        <w:t>JOÃO</w:t>
      </w:r>
      <w:proofErr w:type="gramEnd"/>
      <w:r w:rsidR="005A04AA" w:rsidRPr="0089557F">
        <w:rPr>
          <w:rFonts w:ascii="Spranq eco sans" w:hAnsi="Spranq eco sans"/>
          <w:sz w:val="18"/>
          <w:szCs w:val="18"/>
        </w:rPr>
        <w:t xml:space="preserve"> GILBERTO DA SILVA CARVALHO</w:t>
      </w:r>
    </w:p>
    <w:p w:rsidR="001D26DF" w:rsidRPr="0089557F" w:rsidRDefault="00AA7DE2" w:rsidP="00D2417C">
      <w:pPr>
        <w:jc w:val="center"/>
        <w:rPr>
          <w:rFonts w:ascii="Spranq eco sans" w:hAnsi="Spranq eco sans"/>
          <w:sz w:val="18"/>
          <w:szCs w:val="18"/>
        </w:rPr>
      </w:pPr>
      <w:r>
        <w:rPr>
          <w:rFonts w:ascii="Spranq eco sans" w:hAnsi="Spranq eco sans"/>
          <w:sz w:val="18"/>
          <w:szCs w:val="18"/>
        </w:rPr>
        <w:t xml:space="preserve">                  </w:t>
      </w:r>
      <w:r w:rsidR="001D26DF">
        <w:rPr>
          <w:rFonts w:ascii="Spranq eco sans" w:hAnsi="Spranq eco sans"/>
          <w:sz w:val="18"/>
          <w:szCs w:val="18"/>
        </w:rPr>
        <w:t>Reitor / Diretor Executivo da Reitoria</w:t>
      </w:r>
    </w:p>
    <w:sectPr w:rsidR="001D26DF" w:rsidRPr="0089557F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EEF" w:rsidRDefault="00CA6EEF" w:rsidP="00370F20">
      <w:r>
        <w:separator/>
      </w:r>
    </w:p>
  </w:endnote>
  <w:endnote w:type="continuationSeparator" w:id="0">
    <w:p w:rsidR="00CA6EEF" w:rsidRDefault="00CA6EEF" w:rsidP="00370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pranq eco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9AD" w:rsidRDefault="005729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9AD" w:rsidRDefault="005729AD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9AD" w:rsidRDefault="005729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EEF" w:rsidRDefault="00CA6EEF" w:rsidP="00370F20">
      <w:r>
        <w:separator/>
      </w:r>
    </w:p>
  </w:footnote>
  <w:footnote w:type="continuationSeparator" w:id="0">
    <w:p w:rsidR="00CA6EEF" w:rsidRDefault="00CA6EEF" w:rsidP="00370F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9AD" w:rsidRDefault="005729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6EEF" w:rsidRPr="00A6353D" w:rsidRDefault="00CA6EEF" w:rsidP="00370F20">
    <w:pPr>
      <w:tabs>
        <w:tab w:val="center" w:pos="4252"/>
        <w:tab w:val="right" w:pos="8504"/>
      </w:tabs>
      <w:spacing w:after="120"/>
      <w:rPr>
        <w:rFonts w:ascii="Spranq eco sans" w:hAnsi="Spranq eco sans"/>
        <w:b/>
        <w:sz w:val="2"/>
        <w:szCs w:val="2"/>
      </w:rPr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8D69384" wp14:editId="7AE5E25A">
              <wp:simplePos x="0" y="0"/>
              <wp:positionH relativeFrom="margin">
                <wp:posOffset>4996815</wp:posOffset>
              </wp:positionH>
              <wp:positionV relativeFrom="paragraph">
                <wp:posOffset>-349250</wp:posOffset>
              </wp:positionV>
              <wp:extent cx="933450" cy="476250"/>
              <wp:effectExtent l="0" t="0" r="0" b="0"/>
              <wp:wrapSquare wrapText="bothSides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3450" cy="476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A6EEF" w:rsidRDefault="00CA6EEF" w:rsidP="00370F20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813847">
                            <w:rPr>
                              <w:rFonts w:ascii="Arial" w:hAnsi="Arial" w:cs="Arial"/>
                              <w:sz w:val="16"/>
                            </w:rPr>
                            <w:t xml:space="preserve">Cód. CONARQ </w:t>
                          </w:r>
                        </w:p>
                        <w:p w:rsidR="00AA7DE2" w:rsidRDefault="00AA7DE2" w:rsidP="00370F20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  <w:r w:rsidRPr="00AA7DE2">
                            <w:rPr>
                              <w:rFonts w:ascii="Arial" w:hAnsi="Arial" w:cs="Arial"/>
                              <w:sz w:val="16"/>
                            </w:rPr>
                            <w:t>024.2 F</w:t>
                          </w:r>
                          <w:r>
                            <w:rPr>
                              <w:rFonts w:ascii="Arial" w:hAnsi="Arial" w:cs="Arial"/>
                              <w:sz w:val="16"/>
                            </w:rPr>
                            <w:t>érias</w:t>
                          </w:r>
                        </w:p>
                        <w:p w:rsidR="005729AD" w:rsidRDefault="005729AD" w:rsidP="005729AD">
                          <w:pP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/>
                            </w:rPr>
                            <w:t>v.01/2019</w:t>
                          </w:r>
                          <w:proofErr w:type="gramEnd"/>
                        </w:p>
                        <w:p w:rsidR="005729AD" w:rsidRPr="00813847" w:rsidRDefault="005729AD" w:rsidP="00370F20">
                          <w:pPr>
                            <w:rPr>
                              <w:rFonts w:ascii="Arial" w:hAnsi="Arial" w:cs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D6938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93.45pt;margin-top:-27.5pt;width:73.5pt;height:3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" stroked="f">
              <v:textbox>
                <w:txbxContent>
                  <w:p w:rsidR="00CA6EEF" w:rsidRDefault="00CA6EEF" w:rsidP="00370F20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813847">
                      <w:rPr>
                        <w:rFonts w:ascii="Arial" w:hAnsi="Arial" w:cs="Arial"/>
                        <w:sz w:val="16"/>
                      </w:rPr>
                      <w:t xml:space="preserve">Cód. CONARQ </w:t>
                    </w:r>
                  </w:p>
                  <w:p w:rsidR="00AA7DE2" w:rsidRDefault="00AA7DE2" w:rsidP="00370F20">
                    <w:pPr>
                      <w:rPr>
                        <w:rFonts w:ascii="Arial" w:hAnsi="Arial" w:cs="Arial"/>
                        <w:sz w:val="16"/>
                      </w:rPr>
                    </w:pPr>
                    <w:r w:rsidRPr="00AA7DE2">
                      <w:rPr>
                        <w:rFonts w:ascii="Arial" w:hAnsi="Arial" w:cs="Arial"/>
                        <w:sz w:val="16"/>
                      </w:rPr>
                      <w:t>024.2 F</w:t>
                    </w:r>
                    <w:r>
                      <w:rPr>
                        <w:rFonts w:ascii="Arial" w:hAnsi="Arial" w:cs="Arial"/>
                        <w:sz w:val="16"/>
                      </w:rPr>
                      <w:t>érias</w:t>
                    </w:r>
                  </w:p>
                  <w:p w:rsidR="005729AD" w:rsidRDefault="005729AD" w:rsidP="005729AD">
                    <w:pPr>
                      <w:rPr>
                        <w:rFonts w:ascii="Arial" w:eastAsia="Arial" w:hAnsi="Arial" w:cs="Arial"/>
                        <w:sz w:val="16"/>
                        <w:szCs w:val="16"/>
                        <w:lang w:val="en-US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/>
                      </w:rPr>
                      <w:t>v.01/2019</w:t>
                    </w:r>
                    <w:proofErr w:type="gramEnd"/>
                  </w:p>
                  <w:p w:rsidR="005729AD" w:rsidRPr="00813847" w:rsidRDefault="005729AD" w:rsidP="00370F20">
                    <w:pPr>
                      <w:rPr>
                        <w:rFonts w:ascii="Arial" w:hAnsi="Arial" w:cs="Arial"/>
                        <w:sz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02987C3" wp14:editId="344A216D">
          <wp:simplePos x="0" y="0"/>
          <wp:positionH relativeFrom="column">
            <wp:posOffset>-114300</wp:posOffset>
          </wp:positionH>
          <wp:positionV relativeFrom="paragraph">
            <wp:posOffset>-24130</wp:posOffset>
          </wp:positionV>
          <wp:extent cx="1018540" cy="1144905"/>
          <wp:effectExtent l="0" t="0" r="0" b="0"/>
          <wp:wrapNone/>
          <wp:docPr id="6" name="Imagem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144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AF1276B" wp14:editId="3081FF07">
              <wp:simplePos x="0" y="0"/>
              <wp:positionH relativeFrom="column">
                <wp:posOffset>824865</wp:posOffset>
              </wp:positionH>
              <wp:positionV relativeFrom="paragraph">
                <wp:posOffset>22860</wp:posOffset>
              </wp:positionV>
              <wp:extent cx="0" cy="1011555"/>
              <wp:effectExtent l="0" t="0" r="0" b="0"/>
              <wp:wrapSquare wrapText="bothSides"/>
              <wp:docPr id="25" name="Conector reto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115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CA83734" id="Conector reto 2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5pt,1.8pt" to="64.95pt,8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">
              <w10:wrap type="square"/>
            </v:line>
          </w:pict>
        </mc:Fallback>
      </mc:AlternateContent>
    </w:r>
    <w:r>
      <w:rPr>
        <w:rFonts w:ascii="Spranq eco sans" w:hAnsi="Spranq eco sans"/>
        <w:b/>
        <w:sz w:val="16"/>
        <w:szCs w:val="16"/>
      </w:rPr>
      <w:tab/>
    </w:r>
  </w:p>
  <w:p w:rsidR="00CA6EEF" w:rsidRPr="00D56D6D" w:rsidRDefault="00CA6EEF" w:rsidP="00370F2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>
      <w:rPr>
        <w:rFonts w:ascii="Spranq eco sans" w:hAnsi="Spranq eco sans"/>
        <w:b/>
        <w:sz w:val="16"/>
        <w:szCs w:val="16"/>
      </w:rPr>
      <w:tab/>
    </w:r>
    <w:r w:rsidRPr="00D56D6D">
      <w:rPr>
        <w:rFonts w:ascii="Spranq eco sans" w:hAnsi="Spranq eco sans"/>
        <w:b/>
        <w:sz w:val="16"/>
        <w:szCs w:val="16"/>
      </w:rPr>
      <w:t>MINISTÉRIO DA EDUCAÇÃO</w:t>
    </w:r>
  </w:p>
  <w:p w:rsidR="00CA6EEF" w:rsidRPr="00D56D6D" w:rsidRDefault="00CA6EEF" w:rsidP="00370F2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</w:rPr>
      <w:tab/>
      <w:t>INSTITUTO FEDERAL DE EDUCAÇÃO, CIÊNCIA E TECNOLOGIA DO RIO DE JANEIRO</w:t>
    </w:r>
  </w:p>
  <w:p w:rsidR="00CA6EEF" w:rsidRPr="00C82141" w:rsidRDefault="00CA6EEF" w:rsidP="00370F20">
    <w:pPr>
      <w:tabs>
        <w:tab w:val="left" w:pos="1701"/>
        <w:tab w:val="right" w:pos="2410"/>
        <w:tab w:val="center" w:pos="4252"/>
        <w:tab w:val="right" w:pos="8504"/>
      </w:tabs>
      <w:spacing w:after="120"/>
      <w:ind w:left="1701" w:hanging="1418"/>
      <w:rPr>
        <w:rFonts w:ascii="Spranq eco sans" w:hAnsi="Spranq eco sans"/>
        <w:b/>
        <w:sz w:val="16"/>
        <w:szCs w:val="16"/>
      </w:rPr>
    </w:pPr>
    <w:r w:rsidRPr="00D56D6D">
      <w:rPr>
        <w:rFonts w:ascii="Spranq eco sans" w:hAnsi="Spranq eco sans"/>
        <w:b/>
        <w:sz w:val="16"/>
        <w:szCs w:val="16"/>
      </w:rPr>
      <w:tab/>
    </w:r>
    <w:r w:rsidRPr="00C82141">
      <w:rPr>
        <w:rFonts w:ascii="Spranq eco sans" w:hAnsi="Spranq eco sans"/>
        <w:b/>
        <w:sz w:val="16"/>
        <w:szCs w:val="16"/>
      </w:rPr>
      <w:t>PRÓ-REITORIA DE DESENVOLVIMENTO INSTITUCIONAL, VALORIZAÇÃO DE PESSOAS E SUSTENTABILIDADE</w:t>
    </w:r>
  </w:p>
  <w:p w:rsidR="00CA6EEF" w:rsidRPr="00C82141" w:rsidRDefault="00CA6EEF" w:rsidP="00370F20">
    <w:pPr>
      <w:tabs>
        <w:tab w:val="left" w:pos="1701"/>
        <w:tab w:val="right" w:pos="2410"/>
        <w:tab w:val="center" w:pos="4252"/>
        <w:tab w:val="right" w:pos="8504"/>
      </w:tabs>
      <w:spacing w:after="120"/>
      <w:ind w:left="1418" w:hanging="1418"/>
      <w:rPr>
        <w:rFonts w:ascii="Spranq eco sans" w:hAnsi="Spranq eco sans"/>
        <w:b/>
        <w:sz w:val="16"/>
        <w:szCs w:val="16"/>
      </w:rPr>
    </w:pPr>
    <w:r w:rsidRPr="00C82141">
      <w:rPr>
        <w:rFonts w:ascii="Spranq eco sans" w:hAnsi="Spranq eco sans"/>
        <w:b/>
        <w:sz w:val="16"/>
        <w:szCs w:val="16"/>
      </w:rPr>
      <w:tab/>
      <w:t>DIRETORIA DE GESTÃO E VALORIZAÇÃO DE PESSOAS</w:t>
    </w:r>
  </w:p>
  <w:p w:rsidR="00CA6EEF" w:rsidRPr="00133A8F" w:rsidRDefault="00CA6EEF" w:rsidP="00370F20">
    <w:pPr>
      <w:pStyle w:val="Cabealh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9AD" w:rsidRDefault="005729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F20"/>
    <w:rsid w:val="00031526"/>
    <w:rsid w:val="00095C57"/>
    <w:rsid w:val="000B73C1"/>
    <w:rsid w:val="00133A8F"/>
    <w:rsid w:val="001A2670"/>
    <w:rsid w:val="001C549F"/>
    <w:rsid w:val="001D26DF"/>
    <w:rsid w:val="001F05A6"/>
    <w:rsid w:val="0020363E"/>
    <w:rsid w:val="00270BBE"/>
    <w:rsid w:val="00370F20"/>
    <w:rsid w:val="0038143A"/>
    <w:rsid w:val="00381517"/>
    <w:rsid w:val="003C3575"/>
    <w:rsid w:val="00446D6F"/>
    <w:rsid w:val="004C683A"/>
    <w:rsid w:val="00534044"/>
    <w:rsid w:val="005558AF"/>
    <w:rsid w:val="005729AD"/>
    <w:rsid w:val="005A04AA"/>
    <w:rsid w:val="005A3CCB"/>
    <w:rsid w:val="005D56F0"/>
    <w:rsid w:val="006128C1"/>
    <w:rsid w:val="00650E53"/>
    <w:rsid w:val="00660F57"/>
    <w:rsid w:val="006B39FF"/>
    <w:rsid w:val="0089557F"/>
    <w:rsid w:val="00904956"/>
    <w:rsid w:val="00945522"/>
    <w:rsid w:val="00AA7DE2"/>
    <w:rsid w:val="00AD2C53"/>
    <w:rsid w:val="00B061CA"/>
    <w:rsid w:val="00B27C27"/>
    <w:rsid w:val="00B40378"/>
    <w:rsid w:val="00B500F5"/>
    <w:rsid w:val="00CA0CCE"/>
    <w:rsid w:val="00CA6EEF"/>
    <w:rsid w:val="00CD6353"/>
    <w:rsid w:val="00D11372"/>
    <w:rsid w:val="00D2417C"/>
    <w:rsid w:val="00D946D2"/>
    <w:rsid w:val="00DC217C"/>
    <w:rsid w:val="00E50ECA"/>
    <w:rsid w:val="00EA1E6C"/>
    <w:rsid w:val="00EA2B22"/>
    <w:rsid w:val="00ED1DF3"/>
    <w:rsid w:val="00F15044"/>
    <w:rsid w:val="00F2586E"/>
    <w:rsid w:val="00F63CBD"/>
    <w:rsid w:val="00F76D83"/>
    <w:rsid w:val="00F8694E"/>
    <w:rsid w:val="00FC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C851353F-9394-4DD5-BEB6-48E98793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pranq eco sans" w:eastAsiaTheme="minorHAnsi" w:hAnsi="Spranq eco sans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70F2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70F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70F20"/>
  </w:style>
  <w:style w:type="paragraph" w:styleId="Rodap">
    <w:name w:val="footer"/>
    <w:basedOn w:val="Normal"/>
    <w:link w:val="RodapChar"/>
    <w:uiPriority w:val="99"/>
    <w:unhideWhenUsed/>
    <w:rsid w:val="00370F2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70F20"/>
  </w:style>
  <w:style w:type="paragraph" w:styleId="Corpodetexto">
    <w:name w:val="Body Text"/>
    <w:basedOn w:val="Normal"/>
    <w:link w:val="CorpodetextoChar"/>
    <w:uiPriority w:val="1"/>
    <w:qFormat/>
    <w:rsid w:val="00370F20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370F20"/>
    <w:rPr>
      <w:rFonts w:ascii="Times New Roman" w:eastAsia="Times New Roman" w:hAnsi="Times New Roman" w:cs="Times New Roman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370F20"/>
    <w:pPr>
      <w:ind w:left="103"/>
    </w:pPr>
    <w:rPr>
      <w:rFonts w:ascii="Arial" w:eastAsia="Arial" w:hAnsi="Arial" w:cs="Arial"/>
    </w:rPr>
  </w:style>
  <w:style w:type="table" w:styleId="Tabelacomgrade">
    <w:name w:val="Table Grid"/>
    <w:basedOn w:val="Tabelanormal"/>
    <w:uiPriority w:val="39"/>
    <w:rsid w:val="00370F20"/>
    <w:pPr>
      <w:widowControl w:val="0"/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9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image" Target="media/image8.wmf"/><Relationship Id="rId21" Type="http://schemas.openxmlformats.org/officeDocument/2006/relationships/control" Target="activeX/activeX10.xml"/><Relationship Id="rId34" Type="http://schemas.openxmlformats.org/officeDocument/2006/relationships/header" Target="header3.xml"/><Relationship Id="rId7" Type="http://schemas.openxmlformats.org/officeDocument/2006/relationships/control" Target="activeX/activeX1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3.xml"/><Relationship Id="rId33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control" Target="activeX/activeX9.xml"/><Relationship Id="rId29" Type="http://schemas.openxmlformats.org/officeDocument/2006/relationships/control" Target="activeX/activeX16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24" Type="http://schemas.openxmlformats.org/officeDocument/2006/relationships/image" Target="media/image7.wmf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5.xml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4.xml"/><Relationship Id="rId30" Type="http://schemas.openxmlformats.org/officeDocument/2006/relationships/header" Target="header1.xml"/><Relationship Id="rId35" Type="http://schemas.openxmlformats.org/officeDocument/2006/relationships/footer" Target="footer3.xml"/><Relationship Id="rId8" Type="http://schemas.openxmlformats.org/officeDocument/2006/relationships/image" Target="media/image2.wmf"/><Relationship Id="rId3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Saulo Antônio Dantas Figueiredo</dc:creator>
  <cp:keywords/>
  <dc:description/>
  <cp:lastModifiedBy>Andréia Regina Alves Pereira</cp:lastModifiedBy>
  <cp:revision>3</cp:revision>
  <dcterms:created xsi:type="dcterms:W3CDTF">2019-11-28T16:09:00Z</dcterms:created>
  <dcterms:modified xsi:type="dcterms:W3CDTF">2019-11-28T16:21:00Z</dcterms:modified>
</cp:coreProperties>
</file>